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6362B" w:rsidRDefault="0076362B" w:rsidP="0076362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6362B" w:rsidRDefault="0076362B" w:rsidP="0076362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6362B" w:rsidRDefault="0076362B" w:rsidP="0076362B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6362B" w:rsidRDefault="0076362B" w:rsidP="0076362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6362B" w:rsidRDefault="0076362B" w:rsidP="0076362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6362B" w:rsidRDefault="0076362B" w:rsidP="0076362B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6362B" w:rsidRDefault="0076362B" w:rsidP="0076362B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76362B" w:rsidP="0076362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 xml:space="preserve">Asigură </w:t>
      </w:r>
      <w:proofErr w:type="spellStart"/>
      <w:r w:rsidRPr="00580C8E">
        <w:rPr>
          <w:rFonts w:ascii="Times New Roman" w:hAnsi="Times New Roman" w:cs="Times New Roman"/>
          <w:color w:val="000000" w:themeColor="text1"/>
          <w:lang w:val="ro-RO"/>
        </w:rPr>
        <w:t>etanseitatea</w:t>
      </w:r>
      <w:proofErr w:type="spellEnd"/>
      <w:r w:rsidRPr="00580C8E">
        <w:rPr>
          <w:rFonts w:ascii="Times New Roman" w:hAnsi="Times New Roman" w:cs="Times New Roman"/>
          <w:color w:val="000000" w:themeColor="text1"/>
          <w:lang w:val="ro-RO"/>
        </w:rPr>
        <w:t xml:space="preserve">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F092B" w:rsidRPr="00580C8E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Mecanismul </w:t>
      </w:r>
      <w:r w:rsidR="007F092B" w:rsidRPr="00580C8E">
        <w:rPr>
          <w:color w:val="000000"/>
          <w:lang w:val="ro-RO" w:eastAsia="ro-RO"/>
        </w:rPr>
        <w:t>ș</w:t>
      </w:r>
      <w:r w:rsidR="007F092B" w:rsidRPr="00580C8E">
        <w:rPr>
          <w:rFonts w:ascii="Times New Roman" w:eastAsia="Times New Roman" w:hAnsi="Times New Roman" w:cs="Times New Roman"/>
          <w:color w:val="000000"/>
          <w:lang w:val="ro-RO" w:eastAsia="ro-RO"/>
        </w:rPr>
        <w:t>urub-piuliță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806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</w:t>
      </w:r>
      <w:r w:rsidR="003E5972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580C8E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806974">
        <w:rPr>
          <w:rFonts w:ascii="Times New Roman" w:hAnsi="Times New Roman" w:cs="Times New Roman"/>
          <w:lang w:val="ro-RO"/>
        </w:rPr>
        <w:t xml:space="preserve">montarea </w:t>
      </w:r>
      <w:r w:rsidR="003E5972" w:rsidRPr="00580C8E">
        <w:rPr>
          <w:rFonts w:ascii="Times New Roman" w:hAnsi="Times New Roman" w:cs="Times New Roman"/>
          <w:lang w:val="ro-RO"/>
        </w:rPr>
        <w:t>corectă a</w:t>
      </w:r>
      <w:r w:rsidR="003E5972" w:rsidRPr="00580C8E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 mecanismului </w:t>
      </w:r>
      <w:r w:rsidR="003E5972" w:rsidRPr="00580C8E">
        <w:rPr>
          <w:rFonts w:ascii="Times New Roman" w:hAnsi="Times New Roman" w:cs="Times New Roman"/>
          <w:color w:val="000000"/>
          <w:lang w:val="ro-RO" w:eastAsia="ro-RO"/>
        </w:rPr>
        <w:t>ș</w:t>
      </w:r>
      <w:r w:rsidR="003E5972" w:rsidRPr="00580C8E">
        <w:rPr>
          <w:rFonts w:ascii="Times New Roman" w:eastAsia="Times New Roman" w:hAnsi="Times New Roman" w:cs="Times New Roman"/>
          <w:color w:val="000000"/>
          <w:lang w:val="ro-RO" w:eastAsia="ro-RO"/>
        </w:rPr>
        <w:t>urub-piuliță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580C8E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 a materialelor necesare executării operațiilor </w:t>
      </w:r>
      <w:r w:rsidR="00B208D6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0E2A7B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B208D6" w:rsidRPr="00580C8E">
        <w:rPr>
          <w:rFonts w:ascii="Times New Roman" w:hAnsi="Times New Roman" w:cs="Times New Roman"/>
          <w:color w:val="000000" w:themeColor="text1"/>
          <w:lang w:val="ro-RO"/>
        </w:rPr>
        <w:t>corectă a</w:t>
      </w:r>
      <w:r w:rsidR="00B208D6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 mecanismului </w:t>
      </w:r>
      <w:r w:rsidR="00B208D6" w:rsidRPr="00580C8E">
        <w:rPr>
          <w:rFonts w:ascii="Times New Roman" w:hAnsi="Times New Roman" w:cs="Times New Roman"/>
          <w:color w:val="000000" w:themeColor="text1"/>
          <w:lang w:val="ro-RO" w:eastAsia="ro-RO"/>
        </w:rPr>
        <w:t>ș</w:t>
      </w:r>
      <w:r w:rsidR="00B208D6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urub-piuliță</w:t>
      </w:r>
    </w:p>
    <w:p w:rsidR="00C128BE" w:rsidRPr="00580C8E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C128BE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Centrarea pieselor </w:t>
      </w:r>
      <w:r w:rsidR="00C57B15" w:rsidRPr="00580C8E">
        <w:rPr>
          <w:rFonts w:ascii="Times New Roman" w:hAnsi="Times New Roman" w:cs="Times New Roman"/>
          <w:bCs/>
          <w:color w:val="000000" w:themeColor="text1"/>
          <w:lang w:val="ro-RO"/>
        </w:rPr>
        <w:t>asamblate</w:t>
      </w:r>
    </w:p>
    <w:p w:rsidR="00FC7386" w:rsidRPr="00580C8E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545B44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Fixarea </w:t>
      </w:r>
      <w:r w:rsidR="001503AD" w:rsidRPr="00580C8E">
        <w:rPr>
          <w:rFonts w:ascii="Times New Roman" w:hAnsi="Times New Roman" w:cs="Times New Roman"/>
          <w:color w:val="000000" w:themeColor="text1"/>
          <w:lang w:val="ro-RO"/>
        </w:rPr>
        <w:t>șurubul</w:t>
      </w:r>
      <w:r w:rsidR="00545B44" w:rsidRPr="00580C8E">
        <w:rPr>
          <w:rFonts w:ascii="Times New Roman" w:hAnsi="Times New Roman" w:cs="Times New Roman"/>
          <w:color w:val="000000" w:themeColor="text1"/>
          <w:lang w:val="ro-RO"/>
        </w:rPr>
        <w:t>ui</w:t>
      </w:r>
      <w:r w:rsidR="001503AD" w:rsidRPr="00580C8E">
        <w:rPr>
          <w:rFonts w:ascii="Times New Roman" w:hAnsi="Times New Roman" w:cs="Times New Roman"/>
          <w:color w:val="000000" w:themeColor="text1"/>
          <w:lang w:val="ro-RO"/>
        </w:rPr>
        <w:t xml:space="preserve"> în locaș</w:t>
      </w:r>
      <w:r w:rsidR="00580C8E" w:rsidRPr="00580C8E">
        <w:rPr>
          <w:rFonts w:ascii="Times New Roman" w:hAnsi="Times New Roman" w:cs="Times New Roman"/>
          <w:color w:val="000000" w:themeColor="text1"/>
          <w:lang w:val="ro-RO"/>
        </w:rPr>
        <w:t xml:space="preserve"> și î</w:t>
      </w:r>
      <w:r w:rsidR="00580C8E" w:rsidRPr="00580C8E">
        <w:rPr>
          <w:rFonts w:ascii="Times New Roman" w:hAnsi="Times New Roman" w:cs="Times New Roman"/>
          <w:color w:val="000000"/>
          <w:lang w:val="ro-RO"/>
        </w:rPr>
        <w:t>nșurubarea cu mana în găurile filetate</w:t>
      </w:r>
      <w:r w:rsidR="00580C8E" w:rsidRPr="00580C8E">
        <w:rPr>
          <w:rStyle w:val="apple-converted-space"/>
          <w:rFonts w:ascii="Times New Roman" w:hAnsi="Times New Roman" w:cs="Times New Roman"/>
          <w:color w:val="000000"/>
          <w:lang w:val="ro-RO"/>
        </w:rPr>
        <w:t> </w:t>
      </w:r>
    </w:p>
    <w:p w:rsidR="00FC7386" w:rsidRPr="00580C8E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545B44" w:rsidRPr="00580C8E">
        <w:rPr>
          <w:rFonts w:ascii="Times New Roman" w:hAnsi="Times New Roman" w:cs="Times New Roman"/>
          <w:bCs/>
          <w:color w:val="000000" w:themeColor="text1"/>
          <w:lang w:val="ro-RO"/>
        </w:rPr>
        <w:t>Înșurubarea piuliței</w:t>
      </w:r>
    </w:p>
    <w:p w:rsidR="00FC7386" w:rsidRPr="00580C8E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6226A7" w:rsidRPr="00580C8E">
        <w:rPr>
          <w:rFonts w:ascii="Times New Roman" w:hAnsi="Times New Roman" w:cs="Times New Roman"/>
          <w:color w:val="000000" w:themeColor="text1"/>
          <w:lang w:val="ro-RO"/>
        </w:rPr>
        <w:t>Strângerea</w:t>
      </w:r>
      <w:r w:rsidR="006226A7" w:rsidRPr="00580C8E">
        <w:rPr>
          <w:rFonts w:ascii="Times New Roman" w:hAnsi="Times New Roman" w:cs="Times New Roman"/>
          <w:lang w:val="ro-RO"/>
        </w:rPr>
        <w:t xml:space="preserve"> piuliței cu ajutorul cheilor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Verificarea </w:t>
      </w:r>
      <w:r w:rsidR="00E63959" w:rsidRPr="00580C8E">
        <w:rPr>
          <w:rFonts w:ascii="Times New Roman" w:hAnsi="Times New Roman" w:cs="Times New Roman"/>
          <w:color w:val="000000" w:themeColor="text1"/>
          <w:lang w:val="ro-RO"/>
        </w:rPr>
        <w:t xml:space="preserve">strângerii corecte a </w:t>
      </w:r>
      <w:r w:rsidR="00E63959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E63959" w:rsidRPr="00580C8E">
        <w:rPr>
          <w:rFonts w:ascii="Times New Roman" w:hAnsi="Times New Roman" w:cs="Times New Roman"/>
          <w:color w:val="000000" w:themeColor="text1"/>
          <w:lang w:val="ro-RO" w:eastAsia="ro-RO"/>
        </w:rPr>
        <w:t>ș</w:t>
      </w:r>
      <w:r w:rsidR="00E63959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urub-piuliță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7. Respectarea normelor de sănătate și securitate în muncă, PSI și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</w:t>
      </w:r>
      <w:r w:rsidR="00EC2951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0E2A7B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EC2951" w:rsidRPr="00580C8E">
        <w:rPr>
          <w:rFonts w:ascii="Times New Roman" w:hAnsi="Times New Roman" w:cs="Times New Roman"/>
          <w:color w:val="000000" w:themeColor="text1"/>
          <w:lang w:val="ro-RO"/>
        </w:rPr>
        <w:t>corectă a</w:t>
      </w:r>
      <w:r w:rsidR="00EC2951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 mecanismului </w:t>
      </w:r>
      <w:r w:rsidR="00EC2951" w:rsidRPr="00580C8E">
        <w:rPr>
          <w:rFonts w:ascii="Times New Roman" w:hAnsi="Times New Roman" w:cs="Times New Roman"/>
          <w:color w:val="000000" w:themeColor="text1"/>
          <w:lang w:val="ro-RO" w:eastAsia="ro-RO"/>
        </w:rPr>
        <w:t>ș</w:t>
      </w:r>
      <w:r w:rsidR="00EC2951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urub-piuliță</w:t>
      </w: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>, veți argumenta necesitatea</w:t>
      </w:r>
      <w:r w:rsidRPr="00580C8E">
        <w:rPr>
          <w:rFonts w:ascii="Times New Roman" w:hAnsi="Times New Roman" w:cs="Times New Roman"/>
          <w:bCs/>
          <w:lang w:val="ro-RO"/>
        </w:rPr>
        <w:t xml:space="preserve"> realizării </w:t>
      </w:r>
      <w:r w:rsidR="00580C8E" w:rsidRPr="00580C8E">
        <w:rPr>
          <w:rFonts w:ascii="Times New Roman" w:hAnsi="Times New Roman" w:cs="Times New Roman"/>
          <w:bCs/>
          <w:lang w:val="ro-RO"/>
        </w:rPr>
        <w:t>c</w:t>
      </w:r>
      <w:r w:rsidR="00580C8E" w:rsidRPr="00580C8E">
        <w:rPr>
          <w:rFonts w:ascii="Times New Roman" w:hAnsi="Times New Roman" w:cs="Times New Roman"/>
          <w:bCs/>
          <w:color w:val="000000" w:themeColor="text1"/>
          <w:lang w:val="ro-RO"/>
        </w:rPr>
        <w:t>entrării pieselor asamblate</w:t>
      </w:r>
      <w:r w:rsidR="002C3E27" w:rsidRPr="00580C8E">
        <w:rPr>
          <w:rFonts w:ascii="Times New Roman" w:hAnsi="Times New Roman" w:cs="Times New Roman"/>
          <w:bCs/>
          <w:lang w:val="ro-RO"/>
        </w:rPr>
        <w:t>,</w:t>
      </w:r>
      <w:r w:rsidRPr="00580C8E">
        <w:rPr>
          <w:rFonts w:ascii="Times New Roman" w:hAnsi="Times New Roman" w:cs="Times New Roman"/>
          <w:bCs/>
          <w:lang w:val="ro-RO"/>
        </w:rPr>
        <w:t xml:space="preserve"> veți descrie operațiile </w:t>
      </w:r>
      <w:r w:rsidR="00760161">
        <w:rPr>
          <w:rFonts w:ascii="Times New Roman" w:hAnsi="Times New Roman" w:cs="Times New Roman"/>
          <w:bCs/>
          <w:lang w:val="ro-RO"/>
        </w:rPr>
        <w:t xml:space="preserve">pentru </w:t>
      </w:r>
      <w:r w:rsidR="00BE3CE8" w:rsidRPr="00580C8E">
        <w:rPr>
          <w:rFonts w:ascii="Times New Roman" w:hAnsi="Times New Roman" w:cs="Times New Roman"/>
          <w:color w:val="000000" w:themeColor="text1"/>
          <w:lang w:val="ro-RO"/>
        </w:rPr>
        <w:t>strânger</w:t>
      </w:r>
      <w:r w:rsidR="00760161">
        <w:rPr>
          <w:rFonts w:ascii="Times New Roman" w:hAnsi="Times New Roman" w:cs="Times New Roman"/>
          <w:color w:val="000000" w:themeColor="text1"/>
          <w:lang w:val="ro-RO"/>
        </w:rPr>
        <w:t xml:space="preserve">ea </w:t>
      </w:r>
      <w:r w:rsidR="00BE3CE8" w:rsidRPr="00580C8E">
        <w:rPr>
          <w:rFonts w:ascii="Times New Roman" w:hAnsi="Times New Roman" w:cs="Times New Roman"/>
          <w:color w:val="000000" w:themeColor="text1"/>
          <w:lang w:val="ro-RO"/>
        </w:rPr>
        <w:t xml:space="preserve">corecte a </w:t>
      </w:r>
      <w:r w:rsidR="00BE3CE8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BE3CE8" w:rsidRPr="00580C8E">
        <w:rPr>
          <w:rFonts w:ascii="Times New Roman" w:hAnsi="Times New Roman" w:cs="Times New Roman"/>
          <w:color w:val="000000" w:themeColor="text1"/>
          <w:lang w:val="ro-RO" w:eastAsia="ro-RO"/>
        </w:rPr>
        <w:t>ș</w:t>
      </w:r>
      <w:r w:rsidR="00BE3CE8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>urub-piuliță</w:t>
      </w:r>
      <w:r w:rsidR="00BE3CE8" w:rsidRPr="00580C8E">
        <w:rPr>
          <w:rFonts w:ascii="Times New Roman" w:hAnsi="Times New Roman"/>
          <w:color w:val="000000"/>
          <w:lang w:val="ro-RO"/>
        </w:rPr>
        <w:t xml:space="preserve"> </w:t>
      </w:r>
      <w:r w:rsidR="002C3E27" w:rsidRPr="00580C8E">
        <w:rPr>
          <w:rFonts w:ascii="Times New Roman" w:hAnsi="Times New Roman"/>
          <w:color w:val="000000"/>
          <w:lang w:val="ro-RO"/>
        </w:rPr>
        <w:t>şi veți enumera normele de sănătate și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760161" w:rsidP="000E2A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 a materialelor necesare executării operațiilor necesare pentru </w:t>
            </w:r>
            <w:r w:rsidR="000E2A7B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corectă a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mecanismului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 w:eastAsia="ro-RO"/>
              </w:rPr>
              <w:t>ș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urub-piuliță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FC7386" w:rsidRPr="00580C8E" w:rsidRDefault="0076016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Centrarea pieselor asamblate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76016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Fixarea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șurubului în locaș și î</w:t>
            </w:r>
            <w:r w:rsidRPr="00580C8E">
              <w:rPr>
                <w:rFonts w:ascii="Times New Roman" w:hAnsi="Times New Roman" w:cs="Times New Roman"/>
                <w:color w:val="000000"/>
                <w:lang w:val="ro-RO"/>
              </w:rPr>
              <w:t>nșurubarea cu mana în găurile filetate</w:t>
            </w:r>
            <w:r w:rsidRPr="00580C8E">
              <w:rPr>
                <w:rStyle w:val="apple-converted-space"/>
                <w:rFonts w:ascii="Times New Roman" w:hAnsi="Times New Roman" w:cs="Times New Roman"/>
                <w:color w:val="000000"/>
                <w:lang w:val="ro-RO"/>
              </w:rPr>
              <w:t> 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76016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Înșurubarea piuliței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76016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Strângerea</w:t>
            </w:r>
            <w:r w:rsidRPr="00580C8E">
              <w:rPr>
                <w:rFonts w:ascii="Times New Roman" w:hAnsi="Times New Roman" w:cs="Times New Roman"/>
                <w:lang w:val="ro-RO"/>
              </w:rPr>
              <w:t xml:space="preserve"> piuliței cu ajutorul cheilor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76016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strângerii corecte a 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Pr="00580C8E">
              <w:rPr>
                <w:rFonts w:ascii="Times New Roman" w:hAnsi="Times New Roman" w:cs="Times New Roman"/>
                <w:color w:val="000000" w:themeColor="text1"/>
                <w:lang w:val="ro-RO" w:eastAsia="ro-RO"/>
              </w:rPr>
              <w:t>ș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urub-piuliță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804" w:type="dxa"/>
          </w:tcPr>
          <w:p w:rsidR="00A60359" w:rsidRPr="00580C8E" w:rsidRDefault="00FC7386" w:rsidP="000E2A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760161"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0E2A7B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="00760161"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corectă a</w:t>
            </w:r>
            <w:r w:rsidR="00760161"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 mecanismului </w:t>
            </w:r>
            <w:r w:rsidR="00760161" w:rsidRPr="00580C8E">
              <w:rPr>
                <w:rFonts w:ascii="Times New Roman" w:hAnsi="Times New Roman" w:cs="Times New Roman"/>
                <w:color w:val="000000" w:themeColor="text1"/>
                <w:lang w:val="ro-RO" w:eastAsia="ro-RO"/>
              </w:rPr>
              <w:t>ș</w:t>
            </w:r>
            <w:r w:rsidR="00760161"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urub-piuliță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realizării </w:t>
            </w:r>
            <w:r w:rsidR="00760161" w:rsidRPr="00580C8E">
              <w:rPr>
                <w:rFonts w:ascii="Times New Roman" w:hAnsi="Times New Roman" w:cs="Times New Roman"/>
                <w:bCs/>
                <w:lang w:val="ro-RO"/>
              </w:rPr>
              <w:t>c</w:t>
            </w:r>
            <w:r w:rsidR="00760161"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entrării pieselor asamblate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Descrierea operațiilor </w:t>
            </w:r>
            <w:r w:rsidR="00760161">
              <w:rPr>
                <w:rFonts w:ascii="Times New Roman" w:hAnsi="Times New Roman" w:cs="Times New Roman"/>
                <w:bCs/>
                <w:lang w:val="ro-RO"/>
              </w:rPr>
              <w:t xml:space="preserve">pentru </w:t>
            </w:r>
            <w:r w:rsidR="00760161"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>strânger</w:t>
            </w:r>
            <w:r w:rsidR="00760161">
              <w:rPr>
                <w:rFonts w:ascii="Times New Roman" w:hAnsi="Times New Roman" w:cs="Times New Roman"/>
                <w:color w:val="000000" w:themeColor="text1"/>
                <w:lang w:val="ro-RO"/>
              </w:rPr>
              <w:t>ea</w:t>
            </w:r>
            <w:r w:rsidR="00760161" w:rsidRPr="00580C8E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corecte a </w:t>
            </w:r>
            <w:r w:rsidR="00760161"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="00760161" w:rsidRPr="00580C8E">
              <w:rPr>
                <w:rFonts w:ascii="Times New Roman" w:hAnsi="Times New Roman" w:cs="Times New Roman"/>
                <w:color w:val="000000" w:themeColor="text1"/>
                <w:lang w:val="ro-RO" w:eastAsia="ro-RO"/>
              </w:rPr>
              <w:t>ș</w:t>
            </w:r>
            <w:r w:rsidR="00760161"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urub-piuliță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760161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1207" w:type="dxa"/>
            <w:gridSpan w:val="4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0E" w:rsidRDefault="0007230E" w:rsidP="00A60359">
      <w:pPr>
        <w:spacing w:after="0"/>
      </w:pPr>
      <w:r>
        <w:separator/>
      </w:r>
    </w:p>
  </w:endnote>
  <w:endnote w:type="continuationSeparator" w:id="0">
    <w:p w:rsidR="0007230E" w:rsidRDefault="0007230E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0E" w:rsidRDefault="0007230E" w:rsidP="00A60359">
      <w:pPr>
        <w:spacing w:after="0"/>
      </w:pPr>
      <w:r>
        <w:separator/>
      </w:r>
    </w:p>
  </w:footnote>
  <w:footnote w:type="continuationSeparator" w:id="0">
    <w:p w:rsidR="0007230E" w:rsidRDefault="0007230E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7230E"/>
    <w:rsid w:val="000A532C"/>
    <w:rsid w:val="000D53C2"/>
    <w:rsid w:val="000E2A7B"/>
    <w:rsid w:val="00146BF3"/>
    <w:rsid w:val="001503AD"/>
    <w:rsid w:val="00155AA7"/>
    <w:rsid w:val="001F43F4"/>
    <w:rsid w:val="001F45AB"/>
    <w:rsid w:val="00203746"/>
    <w:rsid w:val="002210B5"/>
    <w:rsid w:val="00221470"/>
    <w:rsid w:val="00255945"/>
    <w:rsid w:val="002C3E27"/>
    <w:rsid w:val="002D3665"/>
    <w:rsid w:val="002F264A"/>
    <w:rsid w:val="00376C8D"/>
    <w:rsid w:val="003E5972"/>
    <w:rsid w:val="004103EF"/>
    <w:rsid w:val="00415556"/>
    <w:rsid w:val="00451508"/>
    <w:rsid w:val="00461ECE"/>
    <w:rsid w:val="004C18D6"/>
    <w:rsid w:val="00545B44"/>
    <w:rsid w:val="00580C8E"/>
    <w:rsid w:val="00595DAC"/>
    <w:rsid w:val="005C0133"/>
    <w:rsid w:val="006226A7"/>
    <w:rsid w:val="00650E3B"/>
    <w:rsid w:val="00656401"/>
    <w:rsid w:val="006832D2"/>
    <w:rsid w:val="006A02A8"/>
    <w:rsid w:val="00760161"/>
    <w:rsid w:val="0076362B"/>
    <w:rsid w:val="00786F2C"/>
    <w:rsid w:val="00795BC5"/>
    <w:rsid w:val="007F092B"/>
    <w:rsid w:val="00806974"/>
    <w:rsid w:val="00826C3D"/>
    <w:rsid w:val="008E5765"/>
    <w:rsid w:val="00933610"/>
    <w:rsid w:val="009B4F9B"/>
    <w:rsid w:val="00A60359"/>
    <w:rsid w:val="00B208D6"/>
    <w:rsid w:val="00B9380F"/>
    <w:rsid w:val="00BE22AF"/>
    <w:rsid w:val="00BE3CE8"/>
    <w:rsid w:val="00C128BE"/>
    <w:rsid w:val="00C37936"/>
    <w:rsid w:val="00C57B15"/>
    <w:rsid w:val="00CD172D"/>
    <w:rsid w:val="00D00432"/>
    <w:rsid w:val="00D102D9"/>
    <w:rsid w:val="00D27470"/>
    <w:rsid w:val="00DF0447"/>
    <w:rsid w:val="00E63959"/>
    <w:rsid w:val="00EC2951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1049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41</cp:revision>
  <dcterms:created xsi:type="dcterms:W3CDTF">2017-01-16T10:05:00Z</dcterms:created>
  <dcterms:modified xsi:type="dcterms:W3CDTF">2017-06-23T09:38:00Z</dcterms:modified>
</cp:coreProperties>
</file>